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D1E" w:rsidRPr="00CE5D1E" w:rsidRDefault="00D83390" w:rsidP="00CE5D1E">
      <w:pPr>
        <w:adjustRightInd w:val="0"/>
        <w:spacing w:line="288" w:lineRule="auto"/>
        <w:ind w:right="495"/>
        <w:rPr>
          <w:rFonts w:ascii="Arial" w:hAnsi="Arial" w:cs="Arial"/>
          <w:b/>
          <w:color w:val="auto"/>
          <w:sz w:val="32"/>
          <w:szCs w:val="32"/>
        </w:rPr>
      </w:pPr>
      <w:r>
        <w:rPr>
          <w:rFonts w:ascii="Arial" w:hAnsi="Arial" w:cs="Arial"/>
          <w:b/>
          <w:color w:val="auto"/>
          <w:sz w:val="32"/>
          <w:szCs w:val="32"/>
        </w:rPr>
        <w:t xml:space="preserve">SIL-Seminarreihe </w:t>
      </w:r>
      <w:r w:rsidR="00CE5D1E">
        <w:rPr>
          <w:rFonts w:ascii="Arial" w:hAnsi="Arial" w:cs="Arial"/>
          <w:b/>
          <w:color w:val="auto"/>
          <w:sz w:val="32"/>
          <w:szCs w:val="32"/>
        </w:rPr>
        <w:t>„</w:t>
      </w:r>
      <w:r w:rsidR="00CE5D1E" w:rsidRPr="00CE5D1E">
        <w:rPr>
          <w:rFonts w:ascii="Arial" w:hAnsi="Arial" w:cs="Arial"/>
          <w:b/>
          <w:color w:val="auto"/>
          <w:sz w:val="32"/>
          <w:szCs w:val="32"/>
        </w:rPr>
        <w:t>Optimierung von PLT-Schutzfunktionen</w:t>
      </w:r>
    </w:p>
    <w:p w:rsidR="003C0626" w:rsidRPr="003C0626" w:rsidRDefault="00CE5D1E" w:rsidP="00CE5D1E">
      <w:pPr>
        <w:adjustRightInd w:val="0"/>
        <w:spacing w:line="288" w:lineRule="auto"/>
        <w:ind w:right="495"/>
        <w:rPr>
          <w:rFonts w:ascii="Arial" w:hAnsi="Arial"/>
          <w:b/>
          <w:bCs/>
          <w:color w:val="auto"/>
          <w:sz w:val="32"/>
          <w:szCs w:val="32"/>
        </w:rPr>
      </w:pPr>
      <w:r w:rsidRPr="00CE5D1E">
        <w:rPr>
          <w:rFonts w:ascii="Arial" w:hAnsi="Arial" w:cs="Arial"/>
          <w:b/>
          <w:color w:val="auto"/>
          <w:sz w:val="32"/>
          <w:szCs w:val="32"/>
        </w:rPr>
        <w:t>gem. IEC 61508/IEC61511</w:t>
      </w:r>
      <w:r>
        <w:rPr>
          <w:rFonts w:ascii="Arial" w:hAnsi="Arial" w:cs="Arial"/>
          <w:b/>
          <w:color w:val="auto"/>
          <w:sz w:val="32"/>
          <w:szCs w:val="32"/>
        </w:rPr>
        <w:t>“ startet Ende November</w:t>
      </w:r>
    </w:p>
    <w:p w:rsidR="005C652E" w:rsidRDefault="00CE5D1E" w:rsidP="005C652E">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Pr>
          <w:rFonts w:ascii="Arial" w:hAnsi="Arial" w:cs="Arial"/>
          <w:sz w:val="20"/>
          <w:szCs w:val="20"/>
        </w:rPr>
        <w:t>2 Doppeltermine in Freiburg und Hockenheim</w:t>
      </w:r>
    </w:p>
    <w:p w:rsidR="005C652E" w:rsidRDefault="005C652E" w:rsidP="00CE5D1E">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sidRPr="005C652E">
        <w:rPr>
          <w:rFonts w:ascii="Arial" w:hAnsi="Arial" w:cs="Arial"/>
          <w:sz w:val="20"/>
          <w:szCs w:val="20"/>
        </w:rPr>
        <w:t xml:space="preserve">Fokus auf </w:t>
      </w:r>
      <w:r w:rsidR="00CE5D1E" w:rsidRPr="00CE5D1E">
        <w:rPr>
          <w:rFonts w:ascii="Arial" w:hAnsi="Arial" w:cs="Arial"/>
          <w:sz w:val="20"/>
          <w:szCs w:val="20"/>
        </w:rPr>
        <w:t>Optimierung von PLT-Schutzeinrichtungen</w:t>
      </w:r>
      <w:r w:rsidR="00CE5D1E">
        <w:rPr>
          <w:rFonts w:ascii="Arial" w:hAnsi="Arial" w:cs="Arial"/>
          <w:sz w:val="20"/>
          <w:szCs w:val="20"/>
        </w:rPr>
        <w:t xml:space="preserve"> unter Berücksichtigung externer Regelwerke und Auflagen</w:t>
      </w:r>
    </w:p>
    <w:p w:rsidR="00CE5D1E" w:rsidRDefault="00CE5D1E" w:rsidP="00CE5D1E">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sidRPr="00CE5D1E">
        <w:rPr>
          <w:rFonts w:ascii="Arial" w:hAnsi="Arial" w:cs="Arial"/>
          <w:sz w:val="20"/>
          <w:szCs w:val="20"/>
        </w:rPr>
        <w:t>Vorträge zur Vorgehensweise</w:t>
      </w:r>
      <w:r w:rsidR="00736A2E">
        <w:rPr>
          <w:rFonts w:ascii="Arial" w:hAnsi="Arial" w:cs="Arial"/>
          <w:sz w:val="20"/>
          <w:szCs w:val="20"/>
        </w:rPr>
        <w:t xml:space="preserve"> bei</w:t>
      </w:r>
      <w:r w:rsidRPr="00CE5D1E">
        <w:rPr>
          <w:rFonts w:ascii="Arial" w:hAnsi="Arial" w:cs="Arial"/>
          <w:sz w:val="20"/>
          <w:szCs w:val="20"/>
        </w:rPr>
        <w:t xml:space="preserve"> und Begutachtungen von Schadensfällen gehalten von öffentlich bestellten</w:t>
      </w:r>
      <w:r>
        <w:rPr>
          <w:rFonts w:ascii="Arial" w:hAnsi="Arial" w:cs="Arial"/>
          <w:sz w:val="20"/>
          <w:szCs w:val="20"/>
        </w:rPr>
        <w:t xml:space="preserve"> </w:t>
      </w:r>
      <w:r w:rsidRPr="00CE5D1E">
        <w:rPr>
          <w:rFonts w:ascii="Arial" w:hAnsi="Arial" w:cs="Arial"/>
          <w:sz w:val="20"/>
          <w:szCs w:val="20"/>
        </w:rPr>
        <w:t>und vereidigten Sachverständigen</w:t>
      </w:r>
    </w:p>
    <w:p w:rsidR="00CE5D1E" w:rsidRDefault="00CE5D1E" w:rsidP="00CE5D1E">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sidRPr="00CE5D1E">
        <w:rPr>
          <w:rFonts w:ascii="Arial" w:hAnsi="Arial" w:cs="Arial"/>
          <w:sz w:val="20"/>
          <w:szCs w:val="20"/>
        </w:rPr>
        <w:t>Gastvortrag des NAMUR AK 4.5</w:t>
      </w:r>
      <w:r w:rsidR="00682E22">
        <w:rPr>
          <w:rFonts w:ascii="Arial" w:hAnsi="Arial" w:cs="Arial"/>
          <w:sz w:val="20"/>
          <w:szCs w:val="20"/>
        </w:rPr>
        <w:t xml:space="preserve"> zur Anwendung der neuen NE106</w:t>
      </w:r>
    </w:p>
    <w:p w:rsidR="00682E22" w:rsidRPr="00CE5D1E" w:rsidRDefault="00682E22" w:rsidP="00682E22">
      <w:pPr>
        <w:pStyle w:val="StandardWeb"/>
        <w:tabs>
          <w:tab w:val="left" w:pos="7830"/>
        </w:tabs>
        <w:spacing w:before="0" w:beforeAutospacing="0" w:after="0" w:afterAutospacing="0" w:line="288" w:lineRule="auto"/>
        <w:ind w:left="720" w:right="743"/>
        <w:rPr>
          <w:rFonts w:ascii="Arial" w:hAnsi="Arial" w:cs="Arial"/>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FB449D" w:rsidRDefault="003C0626" w:rsidP="00CE5D1E">
      <w:pPr>
        <w:adjustRightInd w:val="0"/>
        <w:spacing w:line="288" w:lineRule="auto"/>
        <w:ind w:right="495"/>
        <w:jc w:val="both"/>
        <w:rPr>
          <w:rFonts w:ascii="Arial" w:hAnsi="Arial" w:cs="Arial"/>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682E22">
        <w:rPr>
          <w:rFonts w:ascii="Arial" w:hAnsi="Arial" w:cs="Arial"/>
          <w:color w:val="auto"/>
          <w:sz w:val="20"/>
          <w:szCs w:val="20"/>
        </w:rPr>
        <w:t>10</w:t>
      </w:r>
      <w:r w:rsidR="009A147C" w:rsidRPr="005776A0">
        <w:rPr>
          <w:rFonts w:ascii="Arial" w:hAnsi="Arial" w:cs="Arial"/>
          <w:color w:val="auto"/>
          <w:sz w:val="20"/>
          <w:szCs w:val="20"/>
        </w:rPr>
        <w:t xml:space="preserve">. </w:t>
      </w:r>
      <w:r w:rsidR="00CE5D1E">
        <w:rPr>
          <w:rFonts w:ascii="Arial" w:hAnsi="Arial" w:cs="Arial"/>
          <w:sz w:val="20"/>
          <w:szCs w:val="20"/>
        </w:rPr>
        <w:t>November</w:t>
      </w:r>
      <w:r w:rsidR="0091276F" w:rsidRPr="00BE5458">
        <w:rPr>
          <w:rFonts w:ascii="Arial" w:hAnsi="Arial" w:cs="Arial"/>
          <w:sz w:val="20"/>
          <w:szCs w:val="20"/>
        </w:rPr>
        <w:t xml:space="preserve"> 201</w:t>
      </w:r>
      <w:r w:rsidR="00CE5D1E">
        <w:rPr>
          <w:rFonts w:ascii="Arial" w:hAnsi="Arial" w:cs="Arial"/>
          <w:sz w:val="20"/>
          <w:szCs w:val="20"/>
        </w:rPr>
        <w:t>6</w:t>
      </w:r>
      <w:r w:rsidR="00B849CB" w:rsidRPr="00BE5458">
        <w:rPr>
          <w:rFonts w:ascii="Arial" w:hAnsi="Arial" w:cs="Arial"/>
          <w:sz w:val="20"/>
          <w:szCs w:val="20"/>
        </w:rPr>
        <w:t xml:space="preserve">: </w:t>
      </w:r>
      <w:r w:rsidR="00D83390">
        <w:rPr>
          <w:rFonts w:ascii="Arial" w:hAnsi="Arial" w:cs="Arial"/>
          <w:sz w:val="20"/>
          <w:szCs w:val="20"/>
        </w:rPr>
        <w:t>Am</w:t>
      </w:r>
      <w:r w:rsidR="00D83390" w:rsidRPr="001E6B03">
        <w:rPr>
          <w:rFonts w:ascii="Arial" w:hAnsi="Arial" w:cs="Arial"/>
          <w:sz w:val="20"/>
          <w:szCs w:val="20"/>
        </w:rPr>
        <w:t xml:space="preserve"> </w:t>
      </w:r>
      <w:r w:rsidR="00CE5D1E">
        <w:rPr>
          <w:rFonts w:ascii="Arial" w:hAnsi="Arial" w:cs="Arial"/>
          <w:sz w:val="20"/>
          <w:szCs w:val="20"/>
        </w:rPr>
        <w:t xml:space="preserve">29. November 2016 </w:t>
      </w:r>
      <w:r w:rsidR="00BE5458">
        <w:rPr>
          <w:rFonts w:ascii="Arial" w:hAnsi="Arial" w:cs="Arial"/>
          <w:sz w:val="20"/>
          <w:szCs w:val="20"/>
        </w:rPr>
        <w:t xml:space="preserve">startet die </w:t>
      </w:r>
      <w:r w:rsidR="00BE5458" w:rsidRPr="00EE0038">
        <w:rPr>
          <w:rFonts w:ascii="Arial" w:hAnsi="Arial" w:cs="Arial"/>
          <w:sz w:val="20"/>
          <w:szCs w:val="20"/>
        </w:rPr>
        <w:t>Seminarreihe „</w:t>
      </w:r>
      <w:r w:rsidR="00CE5D1E" w:rsidRPr="00CE5D1E">
        <w:rPr>
          <w:rFonts w:ascii="Arial" w:hAnsi="Arial" w:cs="Arial"/>
          <w:sz w:val="20"/>
          <w:szCs w:val="20"/>
        </w:rPr>
        <w:t>Optimierung von PLT-Schutzfunktionen</w:t>
      </w:r>
      <w:r w:rsidR="00CE5D1E">
        <w:rPr>
          <w:rFonts w:ascii="Arial" w:hAnsi="Arial" w:cs="Arial"/>
          <w:sz w:val="20"/>
          <w:szCs w:val="20"/>
        </w:rPr>
        <w:t xml:space="preserve"> </w:t>
      </w:r>
      <w:r w:rsidR="00CE5D1E" w:rsidRPr="00CE5D1E">
        <w:rPr>
          <w:rFonts w:ascii="Arial" w:hAnsi="Arial" w:cs="Arial"/>
          <w:sz w:val="20"/>
          <w:szCs w:val="20"/>
        </w:rPr>
        <w:t>gem. IEC 61508/IEC61511</w:t>
      </w:r>
      <w:r w:rsidR="00BE5458" w:rsidRPr="00EE0038">
        <w:rPr>
          <w:rFonts w:ascii="Arial" w:hAnsi="Arial" w:cs="Arial"/>
          <w:sz w:val="20"/>
          <w:szCs w:val="20"/>
        </w:rPr>
        <w:t>"</w:t>
      </w:r>
      <w:r w:rsidR="00BE5458">
        <w:rPr>
          <w:rFonts w:ascii="Arial" w:hAnsi="Arial" w:cs="Arial"/>
          <w:sz w:val="20"/>
          <w:szCs w:val="20"/>
        </w:rPr>
        <w:t xml:space="preserve"> der</w:t>
      </w:r>
      <w:r w:rsidR="00D83390" w:rsidRPr="00EE0038">
        <w:rPr>
          <w:rFonts w:ascii="Arial" w:hAnsi="Arial" w:cs="Arial"/>
          <w:sz w:val="20"/>
          <w:szCs w:val="20"/>
        </w:rPr>
        <w:t xml:space="preserve"> KROHNE Academy</w:t>
      </w:r>
      <w:r w:rsidR="00BE5458">
        <w:rPr>
          <w:rFonts w:ascii="Arial" w:hAnsi="Arial" w:cs="Arial"/>
          <w:sz w:val="20"/>
          <w:szCs w:val="20"/>
        </w:rPr>
        <w:t xml:space="preserve">. Die Veranstalter sind </w:t>
      </w:r>
      <w:r w:rsidR="00D83390" w:rsidRPr="00EE0038">
        <w:rPr>
          <w:rFonts w:ascii="Arial" w:hAnsi="Arial" w:cs="Arial"/>
          <w:sz w:val="20"/>
          <w:szCs w:val="20"/>
        </w:rPr>
        <w:t xml:space="preserve">TÜV </w:t>
      </w:r>
      <w:r w:rsidR="00BE5458">
        <w:rPr>
          <w:rFonts w:ascii="Arial" w:hAnsi="Arial" w:cs="Arial"/>
          <w:sz w:val="20"/>
          <w:szCs w:val="20"/>
        </w:rPr>
        <w:t>NORD,</w:t>
      </w:r>
      <w:r w:rsidR="00D83390" w:rsidRPr="00EE0038">
        <w:rPr>
          <w:rFonts w:ascii="Arial" w:hAnsi="Arial" w:cs="Arial"/>
          <w:sz w:val="20"/>
          <w:szCs w:val="20"/>
        </w:rPr>
        <w:t xml:space="preserve"> HIMA, PHOENIX CONTACT</w:t>
      </w:r>
      <w:r w:rsidR="00BE5458">
        <w:rPr>
          <w:rFonts w:ascii="Arial" w:hAnsi="Arial" w:cs="Arial"/>
          <w:sz w:val="20"/>
          <w:szCs w:val="20"/>
        </w:rPr>
        <w:t>,</w:t>
      </w:r>
      <w:r w:rsidR="00D83390" w:rsidRPr="00EE0038">
        <w:rPr>
          <w:rFonts w:ascii="Arial" w:hAnsi="Arial" w:cs="Arial"/>
          <w:sz w:val="20"/>
          <w:szCs w:val="20"/>
        </w:rPr>
        <w:t xml:space="preserve"> </w:t>
      </w:r>
      <w:r w:rsidR="00CE5D1E">
        <w:rPr>
          <w:rFonts w:ascii="Arial" w:hAnsi="Arial" w:cs="Arial"/>
          <w:sz w:val="20"/>
          <w:szCs w:val="20"/>
        </w:rPr>
        <w:t xml:space="preserve">Ingenieurbüro Urban, </w:t>
      </w:r>
      <w:r w:rsidR="00BE5458">
        <w:rPr>
          <w:rFonts w:ascii="Arial" w:hAnsi="Arial" w:cs="Arial"/>
          <w:sz w:val="20"/>
          <w:szCs w:val="20"/>
        </w:rPr>
        <w:t>SAMSON</w:t>
      </w:r>
      <w:r w:rsidR="00CE5D1E">
        <w:rPr>
          <w:rFonts w:ascii="Arial" w:hAnsi="Arial" w:cs="Arial"/>
          <w:sz w:val="20"/>
          <w:szCs w:val="20"/>
        </w:rPr>
        <w:t xml:space="preserve"> </w:t>
      </w:r>
      <w:r w:rsidR="00BE5458">
        <w:rPr>
          <w:rFonts w:ascii="Arial" w:hAnsi="Arial" w:cs="Arial"/>
          <w:sz w:val="20"/>
          <w:szCs w:val="20"/>
        </w:rPr>
        <w:t>und KROHNE</w:t>
      </w:r>
      <w:r w:rsidR="00D83390" w:rsidRPr="00EE0038">
        <w:rPr>
          <w:rFonts w:ascii="Arial" w:hAnsi="Arial" w:cs="Arial"/>
          <w:sz w:val="20"/>
          <w:szCs w:val="20"/>
        </w:rPr>
        <w:t>.</w:t>
      </w:r>
      <w:r w:rsidR="00D83390">
        <w:rPr>
          <w:rFonts w:ascii="Arial" w:hAnsi="Arial" w:cs="Arial"/>
          <w:sz w:val="20"/>
          <w:szCs w:val="20"/>
        </w:rPr>
        <w:t xml:space="preserve"> </w:t>
      </w:r>
      <w:r w:rsidR="00BE5458">
        <w:rPr>
          <w:rFonts w:ascii="Arial" w:hAnsi="Arial" w:cs="Arial"/>
          <w:sz w:val="20"/>
          <w:szCs w:val="20"/>
        </w:rPr>
        <w:t>Als Medienpartner unterstützt das Fachmagazin CHEMIE TECHNIK die Reihe.</w:t>
      </w:r>
      <w:r w:rsidR="005C652E">
        <w:rPr>
          <w:rFonts w:ascii="Arial" w:hAnsi="Arial" w:cs="Arial"/>
          <w:sz w:val="20"/>
          <w:szCs w:val="20"/>
        </w:rPr>
        <w:t xml:space="preserve"> </w:t>
      </w:r>
      <w:r w:rsidR="00FB449D">
        <w:rPr>
          <w:rFonts w:ascii="Arial" w:hAnsi="Arial" w:cs="Arial"/>
          <w:sz w:val="20"/>
          <w:szCs w:val="20"/>
        </w:rPr>
        <w:t>Die Reihe</w:t>
      </w:r>
      <w:r w:rsidR="00FB449D" w:rsidRPr="00EE0038">
        <w:rPr>
          <w:rFonts w:ascii="Arial" w:hAnsi="Arial" w:cs="Arial"/>
          <w:sz w:val="20"/>
          <w:szCs w:val="20"/>
        </w:rPr>
        <w:t xml:space="preserve"> richte</w:t>
      </w:r>
      <w:r w:rsidR="00FB449D">
        <w:rPr>
          <w:rFonts w:ascii="Arial" w:hAnsi="Arial" w:cs="Arial"/>
          <w:sz w:val="20"/>
          <w:szCs w:val="20"/>
        </w:rPr>
        <w:t>t</w:t>
      </w:r>
      <w:r w:rsidR="00FB449D" w:rsidRPr="00EE0038">
        <w:rPr>
          <w:rFonts w:ascii="Arial" w:hAnsi="Arial" w:cs="Arial"/>
          <w:sz w:val="20"/>
          <w:szCs w:val="20"/>
        </w:rPr>
        <w:t xml:space="preserve"> sich an Anlagenbauer und Betreiber aus den Bereichen Chemie,</w:t>
      </w:r>
      <w:r w:rsidR="00FB449D">
        <w:rPr>
          <w:rFonts w:ascii="Arial" w:hAnsi="Arial" w:cs="Arial"/>
          <w:sz w:val="20"/>
          <w:szCs w:val="20"/>
        </w:rPr>
        <w:t xml:space="preserve"> Öl und Gas,</w:t>
      </w:r>
      <w:r w:rsidR="00FB449D" w:rsidRPr="00EE0038">
        <w:rPr>
          <w:rFonts w:ascii="Arial" w:hAnsi="Arial" w:cs="Arial"/>
          <w:sz w:val="20"/>
          <w:szCs w:val="20"/>
        </w:rPr>
        <w:t xml:space="preserve"> Kraftwerke und Energie sowie aus allen anderen Bereichen, in denen Anlagenteile mit Gefahrenpotenzial vorhanden sind.</w:t>
      </w:r>
    </w:p>
    <w:p w:rsidR="00FB449D" w:rsidRDefault="00FB449D" w:rsidP="00D83390">
      <w:pPr>
        <w:adjustRightInd w:val="0"/>
        <w:spacing w:line="288" w:lineRule="auto"/>
        <w:ind w:right="495"/>
        <w:jc w:val="both"/>
        <w:rPr>
          <w:rFonts w:ascii="Arial" w:hAnsi="Arial" w:cs="Arial"/>
          <w:sz w:val="20"/>
          <w:szCs w:val="20"/>
        </w:rPr>
      </w:pPr>
    </w:p>
    <w:p w:rsidR="00682E22" w:rsidRDefault="00682E22" w:rsidP="00682E22">
      <w:pPr>
        <w:adjustRightInd w:val="0"/>
        <w:spacing w:line="288" w:lineRule="auto"/>
        <w:ind w:right="495"/>
        <w:jc w:val="both"/>
        <w:rPr>
          <w:rFonts w:ascii="Arial" w:hAnsi="Arial" w:cs="Arial"/>
          <w:sz w:val="20"/>
          <w:szCs w:val="20"/>
        </w:rPr>
      </w:pPr>
      <w:r>
        <w:rPr>
          <w:rFonts w:ascii="Arial" w:hAnsi="Arial" w:cs="Arial"/>
          <w:sz w:val="20"/>
          <w:szCs w:val="20"/>
        </w:rPr>
        <w:t xml:space="preserve">Zwei Doppeltermine finden in Freiburg (29.-30.11.) und Hockenheim (01.-02.12.) statt. </w:t>
      </w:r>
      <w:r w:rsidR="00D83390" w:rsidRPr="00EE0038">
        <w:rPr>
          <w:rFonts w:ascii="Arial" w:hAnsi="Arial" w:cs="Arial"/>
          <w:sz w:val="20"/>
          <w:szCs w:val="20"/>
        </w:rPr>
        <w:t xml:space="preserve">Der Fokus </w:t>
      </w:r>
      <w:r w:rsidR="00D83390">
        <w:rPr>
          <w:rFonts w:ascii="Arial" w:hAnsi="Arial" w:cs="Arial"/>
          <w:sz w:val="20"/>
          <w:szCs w:val="20"/>
        </w:rPr>
        <w:t>der Veranstaltung liegt</w:t>
      </w:r>
      <w:r w:rsidR="00D83390" w:rsidRPr="00EE0038">
        <w:rPr>
          <w:rFonts w:ascii="Arial" w:hAnsi="Arial" w:cs="Arial"/>
          <w:sz w:val="20"/>
          <w:szCs w:val="20"/>
        </w:rPr>
        <w:t xml:space="preserve"> auf </w:t>
      </w:r>
      <w:r>
        <w:rPr>
          <w:rFonts w:ascii="Arial" w:hAnsi="Arial" w:cs="Arial"/>
          <w:sz w:val="20"/>
          <w:szCs w:val="20"/>
        </w:rPr>
        <w:t xml:space="preserve">der </w:t>
      </w:r>
      <w:r w:rsidRPr="00682E22">
        <w:rPr>
          <w:rFonts w:ascii="Arial" w:hAnsi="Arial" w:cs="Arial"/>
          <w:sz w:val="20"/>
          <w:szCs w:val="20"/>
        </w:rPr>
        <w:t>Optimierung von PLT-Schutzeinrichtungen</w:t>
      </w:r>
      <w:bookmarkStart w:id="0" w:name="_GoBack"/>
      <w:bookmarkEnd w:id="0"/>
      <w:r w:rsidRPr="00682E22">
        <w:rPr>
          <w:rFonts w:ascii="Arial" w:hAnsi="Arial" w:cs="Arial"/>
          <w:sz w:val="20"/>
          <w:szCs w:val="20"/>
        </w:rPr>
        <w:t>,</w:t>
      </w:r>
      <w:r>
        <w:rPr>
          <w:rFonts w:ascii="Arial" w:hAnsi="Arial" w:cs="Arial"/>
          <w:sz w:val="20"/>
          <w:szCs w:val="20"/>
        </w:rPr>
        <w:t xml:space="preserve"> </w:t>
      </w:r>
      <w:r w:rsidRPr="00682E22">
        <w:rPr>
          <w:rFonts w:ascii="Arial" w:hAnsi="Arial" w:cs="Arial"/>
          <w:sz w:val="20"/>
          <w:szCs w:val="20"/>
        </w:rPr>
        <w:t>wobei insbesondere die Verlängerung von Prüfintervallen</w:t>
      </w:r>
      <w:r>
        <w:rPr>
          <w:rFonts w:ascii="Arial" w:hAnsi="Arial" w:cs="Arial"/>
          <w:sz w:val="20"/>
          <w:szCs w:val="20"/>
        </w:rPr>
        <w:t xml:space="preserve"> </w:t>
      </w:r>
      <w:r w:rsidRPr="00682E22">
        <w:rPr>
          <w:rFonts w:ascii="Arial" w:hAnsi="Arial" w:cs="Arial"/>
          <w:sz w:val="20"/>
          <w:szCs w:val="20"/>
        </w:rPr>
        <w:t>im Vordergrund steht. Hierbei werden die drei wichtigsten</w:t>
      </w:r>
      <w:r>
        <w:rPr>
          <w:rFonts w:ascii="Arial" w:hAnsi="Arial" w:cs="Arial"/>
          <w:sz w:val="20"/>
          <w:szCs w:val="20"/>
        </w:rPr>
        <w:t xml:space="preserve"> </w:t>
      </w:r>
      <w:r w:rsidRPr="00682E22">
        <w:rPr>
          <w:rFonts w:ascii="Arial" w:hAnsi="Arial" w:cs="Arial"/>
          <w:sz w:val="20"/>
          <w:szCs w:val="20"/>
        </w:rPr>
        <w:t>Kriterien im Detail beleuchtet:</w:t>
      </w:r>
    </w:p>
    <w:p w:rsidR="00682E22" w:rsidRDefault="00682E22" w:rsidP="00682E22">
      <w:pPr>
        <w:pStyle w:val="Listenabsatz"/>
        <w:numPr>
          <w:ilvl w:val="0"/>
          <w:numId w:val="16"/>
        </w:numPr>
        <w:adjustRightInd w:val="0"/>
        <w:spacing w:line="288" w:lineRule="auto"/>
        <w:ind w:right="495"/>
        <w:jc w:val="both"/>
        <w:rPr>
          <w:rFonts w:ascii="Arial" w:hAnsi="Arial" w:cs="Arial"/>
          <w:sz w:val="20"/>
          <w:szCs w:val="20"/>
        </w:rPr>
      </w:pPr>
      <w:r w:rsidRPr="00682E22">
        <w:rPr>
          <w:rFonts w:ascii="Arial" w:hAnsi="Arial" w:cs="Arial"/>
          <w:sz w:val="20"/>
          <w:szCs w:val="20"/>
        </w:rPr>
        <w:t>Restriktionen durch andere Regelwerke, wie z. B. Betriebssicherheitsverordnung (BetrSichV-2015) oder Druckgeräterichtlinie (DGRL 2014/68/EU), die neben der IEC 61508 Aussagen zu Prüfintervallen tätigen</w:t>
      </w:r>
    </w:p>
    <w:p w:rsidR="00682E22" w:rsidRDefault="00682E22" w:rsidP="00682E22">
      <w:pPr>
        <w:pStyle w:val="Listenabsatz"/>
        <w:numPr>
          <w:ilvl w:val="0"/>
          <w:numId w:val="16"/>
        </w:numPr>
        <w:adjustRightInd w:val="0"/>
        <w:spacing w:line="288" w:lineRule="auto"/>
        <w:ind w:right="495"/>
        <w:jc w:val="both"/>
        <w:rPr>
          <w:rFonts w:ascii="Arial" w:hAnsi="Arial" w:cs="Arial"/>
          <w:sz w:val="20"/>
          <w:szCs w:val="20"/>
        </w:rPr>
      </w:pPr>
      <w:r w:rsidRPr="00682E22">
        <w:rPr>
          <w:rFonts w:ascii="Arial" w:hAnsi="Arial" w:cs="Arial"/>
          <w:sz w:val="20"/>
          <w:szCs w:val="20"/>
        </w:rPr>
        <w:t>Optimierung der PFD-Berechnung der Schutzfunktionen</w:t>
      </w:r>
    </w:p>
    <w:p w:rsidR="00682E22" w:rsidRDefault="00682E22" w:rsidP="00682E22">
      <w:pPr>
        <w:pStyle w:val="Listenabsatz"/>
        <w:numPr>
          <w:ilvl w:val="0"/>
          <w:numId w:val="16"/>
        </w:numPr>
        <w:adjustRightInd w:val="0"/>
        <w:spacing w:line="288" w:lineRule="auto"/>
        <w:ind w:right="495"/>
        <w:jc w:val="both"/>
        <w:rPr>
          <w:rFonts w:ascii="Arial" w:hAnsi="Arial" w:cs="Arial"/>
          <w:sz w:val="20"/>
          <w:szCs w:val="20"/>
        </w:rPr>
      </w:pPr>
      <w:r w:rsidRPr="00682E22">
        <w:rPr>
          <w:rFonts w:ascii="Arial" w:hAnsi="Arial" w:cs="Arial"/>
          <w:sz w:val="20"/>
          <w:szCs w:val="20"/>
        </w:rPr>
        <w:t>Auflagen der Komponentenhersteller für Sensoren,</w:t>
      </w:r>
      <w:r>
        <w:rPr>
          <w:rFonts w:ascii="Arial" w:hAnsi="Arial" w:cs="Arial"/>
          <w:sz w:val="20"/>
          <w:szCs w:val="20"/>
        </w:rPr>
        <w:t xml:space="preserve"> </w:t>
      </w:r>
      <w:r w:rsidRPr="00682E22">
        <w:rPr>
          <w:rFonts w:ascii="Arial" w:hAnsi="Arial" w:cs="Arial"/>
          <w:sz w:val="20"/>
          <w:szCs w:val="20"/>
        </w:rPr>
        <w:t>Aktoren und der Sicherheitssteuerungen</w:t>
      </w:r>
    </w:p>
    <w:p w:rsidR="00682E22" w:rsidRDefault="00682E22" w:rsidP="00682E22">
      <w:pPr>
        <w:adjustRightInd w:val="0"/>
        <w:spacing w:line="288" w:lineRule="auto"/>
        <w:ind w:right="495"/>
        <w:jc w:val="both"/>
        <w:rPr>
          <w:rFonts w:ascii="Arial" w:hAnsi="Arial" w:cs="Arial"/>
          <w:sz w:val="20"/>
          <w:szCs w:val="20"/>
        </w:rPr>
      </w:pPr>
    </w:p>
    <w:p w:rsidR="00BE5458" w:rsidRPr="00BE5458" w:rsidRDefault="00682E22" w:rsidP="00BE5458">
      <w:pPr>
        <w:adjustRightInd w:val="0"/>
        <w:spacing w:line="288" w:lineRule="auto"/>
        <w:ind w:right="495"/>
        <w:jc w:val="both"/>
        <w:rPr>
          <w:rFonts w:ascii="Arial" w:hAnsi="Arial" w:cs="Arial"/>
          <w:sz w:val="20"/>
          <w:szCs w:val="20"/>
        </w:rPr>
      </w:pPr>
      <w:r w:rsidRPr="00682E22">
        <w:rPr>
          <w:rFonts w:ascii="Arial" w:hAnsi="Arial" w:cs="Arial"/>
          <w:sz w:val="20"/>
          <w:szCs w:val="20"/>
        </w:rPr>
        <w:t>Als besonderes Highlight werden von den öffentlich bestellten</w:t>
      </w:r>
      <w:r>
        <w:rPr>
          <w:rFonts w:ascii="Arial" w:hAnsi="Arial" w:cs="Arial"/>
          <w:sz w:val="20"/>
          <w:szCs w:val="20"/>
        </w:rPr>
        <w:t xml:space="preserve"> </w:t>
      </w:r>
      <w:r w:rsidRPr="00682E22">
        <w:rPr>
          <w:rFonts w:ascii="Arial" w:hAnsi="Arial" w:cs="Arial"/>
          <w:sz w:val="20"/>
          <w:szCs w:val="20"/>
        </w:rPr>
        <w:t>und vereidigten Sachverständigen de</w:t>
      </w:r>
      <w:r>
        <w:rPr>
          <w:rFonts w:ascii="Arial" w:hAnsi="Arial" w:cs="Arial"/>
          <w:sz w:val="20"/>
          <w:szCs w:val="20"/>
        </w:rPr>
        <w:t>s</w:t>
      </w:r>
      <w:r w:rsidRPr="00682E22">
        <w:rPr>
          <w:rFonts w:ascii="Arial" w:hAnsi="Arial" w:cs="Arial"/>
          <w:sz w:val="20"/>
          <w:szCs w:val="20"/>
        </w:rPr>
        <w:t xml:space="preserve"> Ingenieurbüros Urban</w:t>
      </w:r>
      <w:r>
        <w:rPr>
          <w:rFonts w:ascii="Arial" w:hAnsi="Arial" w:cs="Arial"/>
          <w:sz w:val="20"/>
          <w:szCs w:val="20"/>
        </w:rPr>
        <w:t xml:space="preserve"> </w:t>
      </w:r>
      <w:r w:rsidRPr="00682E22">
        <w:rPr>
          <w:rFonts w:ascii="Arial" w:hAnsi="Arial" w:cs="Arial"/>
          <w:sz w:val="20"/>
          <w:szCs w:val="20"/>
        </w:rPr>
        <w:t xml:space="preserve">zwei Vorträge zur Vorgehensweise </w:t>
      </w:r>
      <w:r w:rsidR="00736A2E">
        <w:rPr>
          <w:rFonts w:ascii="Arial" w:hAnsi="Arial" w:cs="Arial"/>
          <w:sz w:val="20"/>
          <w:szCs w:val="20"/>
        </w:rPr>
        <w:t xml:space="preserve">bei </w:t>
      </w:r>
      <w:r w:rsidRPr="00682E22">
        <w:rPr>
          <w:rFonts w:ascii="Arial" w:hAnsi="Arial" w:cs="Arial"/>
          <w:sz w:val="20"/>
          <w:szCs w:val="20"/>
        </w:rPr>
        <w:t>und Begutachtungen von</w:t>
      </w:r>
      <w:r>
        <w:rPr>
          <w:rFonts w:ascii="Arial" w:hAnsi="Arial" w:cs="Arial"/>
          <w:sz w:val="20"/>
          <w:szCs w:val="20"/>
        </w:rPr>
        <w:t xml:space="preserve"> </w:t>
      </w:r>
      <w:r w:rsidRPr="00682E22">
        <w:rPr>
          <w:rFonts w:ascii="Arial" w:hAnsi="Arial" w:cs="Arial"/>
          <w:sz w:val="20"/>
          <w:szCs w:val="20"/>
        </w:rPr>
        <w:t>Schadensfällen gehalten.</w:t>
      </w:r>
      <w:r>
        <w:rPr>
          <w:rFonts w:ascii="Arial" w:hAnsi="Arial" w:cs="Arial"/>
          <w:sz w:val="20"/>
          <w:szCs w:val="20"/>
        </w:rPr>
        <w:t xml:space="preserve"> Zudem hält der NAMUR </w:t>
      </w:r>
      <w:r w:rsidRPr="00CE5D1E">
        <w:rPr>
          <w:rFonts w:ascii="Arial" w:hAnsi="Arial" w:cs="Arial"/>
          <w:sz w:val="20"/>
          <w:szCs w:val="20"/>
        </w:rPr>
        <w:t>AK 4.5</w:t>
      </w:r>
      <w:r>
        <w:rPr>
          <w:rFonts w:ascii="Arial" w:hAnsi="Arial" w:cs="Arial"/>
          <w:sz w:val="20"/>
          <w:szCs w:val="20"/>
        </w:rPr>
        <w:t xml:space="preserve"> an beiden Terminen einen Gastvortrag zur Anwendung der neuen NE106 „</w:t>
      </w:r>
      <w:r w:rsidRPr="00682E22">
        <w:rPr>
          <w:rFonts w:ascii="Arial" w:hAnsi="Arial" w:cs="Arial"/>
          <w:sz w:val="20"/>
          <w:szCs w:val="20"/>
        </w:rPr>
        <w:t>Flexible Prüfung von SIS Feldgeräten</w:t>
      </w:r>
      <w:r>
        <w:rPr>
          <w:rFonts w:ascii="Arial" w:hAnsi="Arial" w:cs="Arial"/>
          <w:sz w:val="20"/>
          <w:szCs w:val="20"/>
        </w:rPr>
        <w:t>“. I</w:t>
      </w:r>
      <w:r w:rsidR="00BE5458">
        <w:rPr>
          <w:rFonts w:ascii="Arial" w:hAnsi="Arial" w:cs="Arial"/>
          <w:sz w:val="20"/>
          <w:szCs w:val="20"/>
        </w:rPr>
        <w:t>nteressierte können sich informieren und anmelden</w:t>
      </w:r>
      <w:r w:rsidR="00BE5458" w:rsidRPr="00EE0038">
        <w:rPr>
          <w:rFonts w:ascii="Arial" w:hAnsi="Arial" w:cs="Arial"/>
          <w:sz w:val="20"/>
          <w:szCs w:val="20"/>
        </w:rPr>
        <w:t xml:space="preserve"> unter </w:t>
      </w:r>
      <w:hyperlink r:id="rId9" w:history="1">
        <w:r w:rsidR="00BE5458" w:rsidRPr="00EE0038">
          <w:rPr>
            <w:rStyle w:val="Hyperlink"/>
            <w:rFonts w:ascii="Arial" w:hAnsi="Arial" w:cs="Arial"/>
            <w:sz w:val="20"/>
            <w:szCs w:val="20"/>
          </w:rPr>
          <w:t>www.krohne.de/academy</w:t>
        </w:r>
      </w:hyperlink>
      <w:r w:rsidR="005C652E">
        <w:rPr>
          <w:rFonts w:ascii="Arial" w:hAnsi="Arial" w:cs="Arial"/>
          <w:sz w:val="20"/>
          <w:szCs w:val="20"/>
        </w:rPr>
        <w:t>. Die Teilnahme an den Seminare</w:t>
      </w:r>
      <w:r w:rsidR="005729CA">
        <w:rPr>
          <w:rFonts w:ascii="Arial" w:hAnsi="Arial" w:cs="Arial"/>
          <w:sz w:val="20"/>
          <w:szCs w:val="20"/>
        </w:rPr>
        <w:t>n</w:t>
      </w:r>
      <w:r w:rsidR="005C652E">
        <w:rPr>
          <w:rFonts w:ascii="Arial" w:hAnsi="Arial" w:cs="Arial"/>
          <w:sz w:val="20"/>
          <w:szCs w:val="20"/>
        </w:rPr>
        <w:t xml:space="preserve"> ist koste</w:t>
      </w:r>
      <w:r w:rsidR="001E6E1D">
        <w:rPr>
          <w:rFonts w:ascii="Arial" w:hAnsi="Arial" w:cs="Arial"/>
          <w:sz w:val="20"/>
          <w:szCs w:val="20"/>
        </w:rPr>
        <w:t>n</w:t>
      </w:r>
      <w:r w:rsidR="005C652E">
        <w:rPr>
          <w:rFonts w:ascii="Arial" w:hAnsi="Arial" w:cs="Arial"/>
          <w:sz w:val="20"/>
          <w:szCs w:val="20"/>
        </w:rPr>
        <w:t>los.</w:t>
      </w:r>
    </w:p>
    <w:p w:rsidR="00BE5458" w:rsidRDefault="00BE5458" w:rsidP="00D83390">
      <w:pPr>
        <w:adjustRightInd w:val="0"/>
        <w:spacing w:line="288" w:lineRule="auto"/>
        <w:ind w:right="495"/>
        <w:jc w:val="both"/>
        <w:rPr>
          <w:rFonts w:ascii="Arial" w:hAnsi="Arial" w:cs="Arial"/>
          <w:sz w:val="20"/>
          <w:szCs w:val="20"/>
        </w:rPr>
      </w:pPr>
    </w:p>
    <w:p w:rsidR="00A02ABC" w:rsidRDefault="00937CD4" w:rsidP="0089045E">
      <w:pPr>
        <w:spacing w:line="288" w:lineRule="auto"/>
        <w:ind w:right="537"/>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CE5D1E">
        <w:rPr>
          <w:rFonts w:ascii="Arial" w:hAnsi="Arial" w:cs="Arial"/>
          <w:sz w:val="20"/>
          <w:szCs w:val="20"/>
        </w:rPr>
        <w:t>3.6</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Pr="00F256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 1:</w:t>
      </w:r>
    </w:p>
    <w:p w:rsidR="001110A1" w:rsidRDefault="00E16C2F" w:rsidP="0089045E">
      <w:pPr>
        <w:spacing w:line="288" w:lineRule="auto"/>
        <w:ind w:right="537"/>
        <w:jc w:val="both"/>
        <w:rPr>
          <w:rFonts w:ascii="Arial" w:hAnsi="Arial" w:cs="Arial"/>
          <w:sz w:val="20"/>
          <w:szCs w:val="20"/>
        </w:rPr>
      </w:pPr>
      <w:r>
        <w:rPr>
          <w:noProof/>
        </w:rPr>
        <w:lastRenderedPageBreak/>
        <w:drawing>
          <wp:inline distT="0" distB="0" distL="0" distR="0">
            <wp:extent cx="4362450" cy="2047875"/>
            <wp:effectExtent l="0" t="0" r="0" b="9525"/>
            <wp:docPr id="6" name="Grafik 6" descr="http://de.krohne.com/uploads/pics/KROHNE_S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e.krohne.com/uploads/pics/KROHNE_SI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62450" cy="2047875"/>
                    </a:xfrm>
                    <a:prstGeom prst="rect">
                      <a:avLst/>
                    </a:prstGeom>
                    <a:noFill/>
                    <a:ln>
                      <a:noFill/>
                    </a:ln>
                  </pic:spPr>
                </pic:pic>
              </a:graphicData>
            </a:graphic>
          </wp:inline>
        </w:drawing>
      </w:r>
    </w:p>
    <w:p w:rsidR="001110A1" w:rsidRPr="00CE5D1E" w:rsidRDefault="001110A1" w:rsidP="00CE5D1E">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CE5D1E" w:rsidRPr="00CE5D1E">
        <w:rPr>
          <w:rFonts w:ascii="Arial" w:hAnsi="Arial" w:cs="Arial"/>
          <w:sz w:val="20"/>
          <w:szCs w:val="20"/>
        </w:rPr>
        <w:t xml:space="preserve">SIL-Seminarreihe „Optimierung von PLT-Schutzfunktionen gem. IEC 61508/IEC61511“ startet </w:t>
      </w:r>
      <w:r w:rsidR="00682E22">
        <w:rPr>
          <w:rFonts w:ascii="Arial" w:hAnsi="Arial" w:cs="Arial"/>
          <w:sz w:val="20"/>
          <w:szCs w:val="20"/>
        </w:rPr>
        <w:t>Ende November</w:t>
      </w:r>
    </w:p>
    <w:p w:rsidR="001110A1" w:rsidRPr="00360855" w:rsidRDefault="001110A1" w:rsidP="0089045E">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736A2E" w:rsidP="00B115CE">
      <w:pPr>
        <w:adjustRightInd w:val="0"/>
        <w:spacing w:line="288" w:lineRule="auto"/>
        <w:rPr>
          <w:rFonts w:ascii="Arial" w:hAnsi="Arial" w:cs="Arial"/>
          <w:sz w:val="20"/>
          <w:szCs w:val="20"/>
        </w:rPr>
      </w:pPr>
      <w:hyperlink r:id="rId11"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736A2E" w:rsidP="00A02ABC">
      <w:pPr>
        <w:adjustRightInd w:val="0"/>
        <w:spacing w:line="288" w:lineRule="auto"/>
        <w:rPr>
          <w:rFonts w:ascii="Arial" w:hAnsi="Arial" w:cs="Arial"/>
          <w:sz w:val="20"/>
          <w:szCs w:val="20"/>
          <w:lang w:val="pt-BR"/>
        </w:rPr>
      </w:pPr>
      <w:hyperlink r:id="rId12"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736A2E">
            <w:rPr>
              <w:noProof/>
            </w:rPr>
            <w:t>1</w:t>
          </w:r>
          <w:r>
            <w:fldChar w:fldCharType="end"/>
          </w:r>
          <w:r>
            <w:rPr>
              <w:rStyle w:val="Seitenzahl"/>
              <w:rFonts w:cs="Arial"/>
              <w:sz w:val="16"/>
              <w:szCs w:val="16"/>
            </w:rPr>
            <w:t>/</w:t>
          </w:r>
          <w:fldSimple w:instr=" NUMPAGES ">
            <w:r w:rsidR="00736A2E">
              <w:rPr>
                <w:noProof/>
              </w:rPr>
              <w:t>2</w:t>
            </w:r>
          </w:fldSimple>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5"/>
  </w:num>
  <w:num w:numId="11">
    <w:abstractNumId w:val="7"/>
  </w:num>
  <w:num w:numId="12">
    <w:abstractNumId w:val="14"/>
  </w:num>
  <w:num w:numId="13">
    <w:abstractNumId w:val="3"/>
  </w:num>
  <w:num w:numId="14">
    <w:abstractNumId w:val="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C34"/>
    <w:rsid w:val="0024053C"/>
    <w:rsid w:val="00242CD6"/>
    <w:rsid w:val="002433AD"/>
    <w:rsid w:val="0024635F"/>
    <w:rsid w:val="002471EC"/>
    <w:rsid w:val="00247BA3"/>
    <w:rsid w:val="0025162B"/>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30B99"/>
    <w:rsid w:val="004344F2"/>
    <w:rsid w:val="00434F1F"/>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50E4"/>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4AFB"/>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706E"/>
    <w:rsid w:val="005523C2"/>
    <w:rsid w:val="005549D5"/>
    <w:rsid w:val="005554D4"/>
    <w:rsid w:val="00555906"/>
    <w:rsid w:val="00556682"/>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4D8E"/>
    <w:rsid w:val="00615390"/>
    <w:rsid w:val="00616D4D"/>
    <w:rsid w:val="00617913"/>
    <w:rsid w:val="00624A61"/>
    <w:rsid w:val="0063614D"/>
    <w:rsid w:val="0064035C"/>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6A2E"/>
    <w:rsid w:val="0073729F"/>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045E"/>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C32"/>
    <w:rsid w:val="00986864"/>
    <w:rsid w:val="00993C4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0192"/>
    <w:rsid w:val="00A40823"/>
    <w:rsid w:val="00A42DC8"/>
    <w:rsid w:val="00A4531F"/>
    <w:rsid w:val="00A46669"/>
    <w:rsid w:val="00A478E1"/>
    <w:rsid w:val="00A5166C"/>
    <w:rsid w:val="00A51FE5"/>
    <w:rsid w:val="00A53917"/>
    <w:rsid w:val="00A53B76"/>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5BD5"/>
    <w:rsid w:val="00D8081F"/>
    <w:rsid w:val="00D83390"/>
    <w:rsid w:val="00D84DC2"/>
    <w:rsid w:val="00D84F29"/>
    <w:rsid w:val="00D86D4C"/>
    <w:rsid w:val="00D86DA5"/>
    <w:rsid w:val="00D87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5C24"/>
    <w:rsid w:val="00FA77E1"/>
    <w:rsid w:val="00FB067E"/>
    <w:rsid w:val="00FB449D"/>
    <w:rsid w:val="00FC2640"/>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krohne.de/academy"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9D527-CAC6-44D8-972F-51E5FC23D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349</Words>
  <Characters>2713</Characters>
  <Application>Microsoft Office Word</Application>
  <DocSecurity>0</DocSecurity>
  <Lines>22</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3056</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7</cp:revision>
  <cp:lastPrinted>2012-06-14T17:54:00Z</cp:lastPrinted>
  <dcterms:created xsi:type="dcterms:W3CDTF">2013-12-05T15:41:00Z</dcterms:created>
  <dcterms:modified xsi:type="dcterms:W3CDTF">2016-11-09T13:41:00Z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